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66B8" w:rsidRPr="00480CF9" w:rsidRDefault="00A166B8" w:rsidP="00A166B8">
      <w:pPr>
        <w:jc w:val="center"/>
        <w:rPr>
          <w:sz w:val="32"/>
          <w:szCs w:val="32"/>
          <w:u w:val="single"/>
          <w:rtl/>
        </w:rPr>
      </w:pPr>
      <w:r w:rsidRPr="00480CF9">
        <w:rPr>
          <w:rFonts w:hint="cs"/>
          <w:sz w:val="32"/>
          <w:szCs w:val="32"/>
          <w:u w:val="single"/>
          <w:rtl/>
        </w:rPr>
        <w:t>عقد عمل</w:t>
      </w:r>
    </w:p>
    <w:tbl>
      <w:tblPr>
        <w:bidiVisual/>
        <w:tblW w:w="4800" w:type="dxa"/>
        <w:tblInd w:w="93" w:type="dxa"/>
        <w:tblLook w:val="04A0"/>
      </w:tblPr>
      <w:tblGrid>
        <w:gridCol w:w="1200"/>
        <w:gridCol w:w="1200"/>
        <w:gridCol w:w="1200"/>
        <w:gridCol w:w="1200"/>
      </w:tblGrid>
      <w:tr w:rsidR="0000322B" w:rsidRPr="0000322B" w:rsidTr="0000322B">
        <w:trPr>
          <w:trHeight w:val="462"/>
        </w:trPr>
        <w:tc>
          <w:tcPr>
            <w:tcW w:w="1200" w:type="dxa"/>
            <w:tcBorders>
              <w:top w:val="nil"/>
              <w:left w:val="nil"/>
              <w:bottom w:val="nil"/>
              <w:right w:val="nil"/>
            </w:tcBorders>
            <w:shd w:val="clear" w:color="auto" w:fill="auto"/>
            <w:noWrap/>
            <w:vAlign w:val="center"/>
            <w:hideMark/>
          </w:tcPr>
          <w:p w:rsidR="0000322B" w:rsidRPr="0000322B" w:rsidRDefault="0000322B" w:rsidP="0000322B">
            <w:pPr>
              <w:spacing w:after="0" w:line="240" w:lineRule="auto"/>
              <w:jc w:val="center"/>
              <w:rPr>
                <w:rFonts w:ascii="Arial" w:eastAsia="Times New Roman" w:hAnsi="Arial" w:cs="Arial"/>
              </w:rPr>
            </w:pPr>
            <w:r w:rsidRPr="0000322B">
              <w:rPr>
                <w:rFonts w:ascii="Arial" w:eastAsia="Times New Roman" w:hAnsi="Arial" w:cs="Arial"/>
                <w:rtl/>
              </w:rPr>
              <w:t xml:space="preserve">إنــه فــــي  </w:t>
            </w:r>
          </w:p>
        </w:tc>
        <w:tc>
          <w:tcPr>
            <w:tcW w:w="1200" w:type="dxa"/>
            <w:tcBorders>
              <w:top w:val="nil"/>
              <w:left w:val="nil"/>
              <w:bottom w:val="single" w:sz="4" w:space="0" w:color="auto"/>
              <w:right w:val="nil"/>
            </w:tcBorders>
            <w:shd w:val="clear" w:color="auto" w:fill="auto"/>
            <w:noWrap/>
            <w:vAlign w:val="center"/>
            <w:hideMark/>
          </w:tcPr>
          <w:p w:rsidR="0000322B" w:rsidRPr="0000322B" w:rsidRDefault="0000322B" w:rsidP="0000322B">
            <w:pPr>
              <w:bidi w:val="0"/>
              <w:spacing w:after="0" w:line="240" w:lineRule="auto"/>
              <w:jc w:val="center"/>
              <w:rPr>
                <w:rFonts w:ascii="Arial" w:eastAsia="Times New Roman" w:hAnsi="Arial" w:cs="Arial"/>
                <w:b/>
                <w:bCs/>
                <w:color w:val="FF0000"/>
              </w:rPr>
            </w:pPr>
            <w:r>
              <w:rPr>
                <w:rFonts w:ascii="Arial" w:eastAsia="Times New Roman" w:hAnsi="Arial" w:cs="Arial" w:hint="cs"/>
                <w:b/>
                <w:bCs/>
                <w:color w:val="FF0000"/>
                <w:rtl/>
              </w:rPr>
              <w:t>1-1 -1433</w:t>
            </w:r>
          </w:p>
        </w:tc>
        <w:tc>
          <w:tcPr>
            <w:tcW w:w="1200" w:type="dxa"/>
            <w:tcBorders>
              <w:top w:val="nil"/>
              <w:left w:val="nil"/>
              <w:bottom w:val="nil"/>
              <w:right w:val="nil"/>
            </w:tcBorders>
            <w:shd w:val="clear" w:color="auto" w:fill="auto"/>
            <w:noWrap/>
            <w:vAlign w:val="center"/>
            <w:hideMark/>
          </w:tcPr>
          <w:p w:rsidR="0000322B" w:rsidRPr="0000322B" w:rsidRDefault="0000322B" w:rsidP="0000322B">
            <w:pPr>
              <w:spacing w:after="0" w:line="240" w:lineRule="auto"/>
              <w:jc w:val="center"/>
              <w:rPr>
                <w:rFonts w:ascii="Arial" w:eastAsia="Times New Roman" w:hAnsi="Arial" w:cs="Arial"/>
              </w:rPr>
            </w:pPr>
            <w:r w:rsidRPr="0000322B">
              <w:rPr>
                <w:rFonts w:ascii="Arial" w:eastAsia="Times New Roman" w:hAnsi="Arial" w:cs="Arial"/>
                <w:rtl/>
              </w:rPr>
              <w:t>الموافــــق</w:t>
            </w:r>
          </w:p>
        </w:tc>
        <w:tc>
          <w:tcPr>
            <w:tcW w:w="1200" w:type="dxa"/>
            <w:tcBorders>
              <w:top w:val="nil"/>
              <w:left w:val="nil"/>
              <w:bottom w:val="single" w:sz="4" w:space="0" w:color="auto"/>
              <w:right w:val="nil"/>
            </w:tcBorders>
            <w:shd w:val="clear" w:color="auto" w:fill="auto"/>
            <w:noWrap/>
            <w:vAlign w:val="center"/>
            <w:hideMark/>
          </w:tcPr>
          <w:p w:rsidR="0000322B" w:rsidRPr="0000322B" w:rsidRDefault="0000322B" w:rsidP="0000322B">
            <w:pPr>
              <w:bidi w:val="0"/>
              <w:spacing w:after="0" w:line="240" w:lineRule="auto"/>
              <w:jc w:val="center"/>
              <w:rPr>
                <w:rFonts w:ascii="Arial" w:eastAsia="Times New Roman" w:hAnsi="Arial" w:cs="Arial"/>
                <w:b/>
                <w:bCs/>
                <w:color w:val="FF0000"/>
              </w:rPr>
            </w:pPr>
            <w:r>
              <w:rPr>
                <w:rFonts w:ascii="Arial" w:eastAsia="Times New Roman" w:hAnsi="Arial" w:cs="Arial" w:hint="cs"/>
                <w:b/>
                <w:bCs/>
                <w:color w:val="FF0000"/>
                <w:rtl/>
              </w:rPr>
              <w:t>1-1-2012</w:t>
            </w:r>
          </w:p>
        </w:tc>
      </w:tr>
    </w:tbl>
    <w:p w:rsidR="00A166B8" w:rsidRPr="004F4C8E" w:rsidRDefault="00A166B8" w:rsidP="00A166B8">
      <w:pPr>
        <w:rPr>
          <w:sz w:val="24"/>
          <w:szCs w:val="24"/>
          <w:rtl/>
        </w:rPr>
      </w:pPr>
      <w:r w:rsidRPr="004F4C8E">
        <w:rPr>
          <w:rFonts w:hint="cs"/>
          <w:sz w:val="24"/>
          <w:szCs w:val="24"/>
          <w:rtl/>
        </w:rPr>
        <w:t>تم الاتفاق بين كل من :-</w:t>
      </w:r>
    </w:p>
    <w:p w:rsidR="00A166B8" w:rsidRPr="004F4C8E" w:rsidRDefault="00A166B8" w:rsidP="008A0F86">
      <w:pPr>
        <w:rPr>
          <w:sz w:val="24"/>
          <w:szCs w:val="24"/>
          <w:u w:val="single"/>
          <w:rtl/>
        </w:rPr>
      </w:pPr>
      <w:r w:rsidRPr="004F4C8E">
        <w:rPr>
          <w:rFonts w:hint="cs"/>
          <w:sz w:val="24"/>
          <w:szCs w:val="24"/>
          <w:rtl/>
        </w:rPr>
        <w:t xml:space="preserve">1- شركة </w:t>
      </w:r>
      <w:r w:rsidR="008A0F86" w:rsidRPr="008A0F86">
        <w:rPr>
          <w:rFonts w:hint="cs"/>
          <w:color w:val="FF0000"/>
          <w:sz w:val="24"/>
          <w:szCs w:val="24"/>
          <w:rtl/>
        </w:rPr>
        <w:t xml:space="preserve">الضياء </w:t>
      </w:r>
      <w:r w:rsidRPr="004F4C8E">
        <w:rPr>
          <w:rFonts w:hint="cs"/>
          <w:sz w:val="24"/>
          <w:szCs w:val="24"/>
          <w:rtl/>
        </w:rPr>
        <w:t xml:space="preserve"> للمقاولات ويمثلها </w:t>
      </w:r>
      <w:r>
        <w:rPr>
          <w:rFonts w:hint="cs"/>
          <w:sz w:val="24"/>
          <w:szCs w:val="24"/>
          <w:rtl/>
        </w:rPr>
        <w:t xml:space="preserve"> </w:t>
      </w:r>
      <w:r w:rsidR="008A0F86" w:rsidRPr="008A0F86">
        <w:rPr>
          <w:rFonts w:hint="cs"/>
          <w:color w:val="FF0000"/>
          <w:sz w:val="24"/>
          <w:szCs w:val="24"/>
          <w:rtl/>
        </w:rPr>
        <w:t xml:space="preserve">ضياء احمد محمد </w:t>
      </w:r>
      <w:r w:rsidRPr="008A0F86">
        <w:rPr>
          <w:rFonts w:hint="cs"/>
          <w:color w:val="FF0000"/>
          <w:sz w:val="24"/>
          <w:szCs w:val="24"/>
          <w:rtl/>
        </w:rPr>
        <w:t xml:space="preserve"> </w:t>
      </w:r>
      <w:r w:rsidRPr="008A0F86">
        <w:rPr>
          <w:rFonts w:hint="cs"/>
          <w:color w:val="FF0000"/>
          <w:sz w:val="24"/>
          <w:szCs w:val="24"/>
          <w:rtl/>
        </w:rPr>
        <w:tab/>
      </w:r>
      <w:r w:rsidRPr="004F4C8E">
        <w:rPr>
          <w:rFonts w:hint="cs"/>
          <w:sz w:val="24"/>
          <w:szCs w:val="24"/>
          <w:rtl/>
        </w:rPr>
        <w:tab/>
      </w:r>
      <w:r w:rsidRPr="004F4C8E">
        <w:rPr>
          <w:rFonts w:hint="cs"/>
          <w:sz w:val="24"/>
          <w:szCs w:val="24"/>
          <w:rtl/>
        </w:rPr>
        <w:tab/>
      </w:r>
      <w:r w:rsidR="008A0F86">
        <w:rPr>
          <w:rFonts w:hint="cs"/>
          <w:sz w:val="24"/>
          <w:szCs w:val="24"/>
          <w:rtl/>
        </w:rPr>
        <w:t xml:space="preserve">          </w:t>
      </w:r>
      <w:r w:rsidRPr="004F4C8E">
        <w:rPr>
          <w:rFonts w:hint="cs"/>
          <w:sz w:val="24"/>
          <w:szCs w:val="24"/>
          <w:u w:val="single"/>
          <w:rtl/>
        </w:rPr>
        <w:t>طرف أول</w:t>
      </w:r>
    </w:p>
    <w:p w:rsidR="00AB6DD1" w:rsidRPr="00AB6DD1" w:rsidRDefault="00A166B8" w:rsidP="008A0F86">
      <w:pPr>
        <w:jc w:val="both"/>
        <w:rPr>
          <w:rFonts w:ascii="Arial" w:eastAsia="Times New Roman" w:hAnsi="Arial" w:cs="Arial"/>
          <w:color w:val="000000"/>
          <w:sz w:val="24"/>
          <w:szCs w:val="24"/>
        </w:rPr>
      </w:pPr>
      <w:r w:rsidRPr="004F4C8E">
        <w:rPr>
          <w:rFonts w:hint="cs"/>
          <w:sz w:val="24"/>
          <w:szCs w:val="24"/>
          <w:rtl/>
        </w:rPr>
        <w:t>2-</w:t>
      </w:r>
      <w:r>
        <w:rPr>
          <w:rFonts w:hint="cs"/>
          <w:sz w:val="24"/>
          <w:szCs w:val="24"/>
          <w:rtl/>
        </w:rPr>
        <w:t xml:space="preserve"> </w:t>
      </w:r>
      <w:r w:rsidR="008A0F86" w:rsidRPr="008A0F86">
        <w:rPr>
          <w:rFonts w:ascii="Arial" w:eastAsia="Times New Roman" w:hAnsi="Arial" w:cs="Arial" w:hint="cs"/>
          <w:color w:val="FF0000"/>
          <w:sz w:val="24"/>
          <w:szCs w:val="24"/>
          <w:rtl/>
        </w:rPr>
        <w:t xml:space="preserve">عبد عبد عبده عبده </w:t>
      </w:r>
      <w:r w:rsidR="00797C63" w:rsidRPr="008A0F86">
        <w:rPr>
          <w:rFonts w:ascii="Arial" w:eastAsia="Times New Roman" w:hAnsi="Arial" w:cs="Arial" w:hint="cs"/>
          <w:color w:val="FF0000"/>
          <w:sz w:val="24"/>
          <w:szCs w:val="24"/>
          <w:rtl/>
        </w:rPr>
        <w:t xml:space="preserve">           </w:t>
      </w:r>
      <w:r w:rsidR="008A0F86">
        <w:rPr>
          <w:rFonts w:ascii="Arial" w:eastAsia="Times New Roman" w:hAnsi="Arial" w:cs="Arial" w:hint="cs"/>
          <w:color w:val="FF0000"/>
          <w:sz w:val="24"/>
          <w:szCs w:val="24"/>
          <w:rtl/>
        </w:rPr>
        <w:t xml:space="preserve">  </w:t>
      </w:r>
      <w:r w:rsidR="00972C21" w:rsidRPr="008A0F86">
        <w:rPr>
          <w:rFonts w:ascii="Arial" w:eastAsia="Times New Roman" w:hAnsi="Arial" w:cs="Arial" w:hint="cs"/>
          <w:color w:val="FF0000"/>
          <w:sz w:val="24"/>
          <w:szCs w:val="24"/>
          <w:rtl/>
        </w:rPr>
        <w:t xml:space="preserve"> </w:t>
      </w:r>
      <w:r w:rsidR="004E5243" w:rsidRPr="008A0F86">
        <w:rPr>
          <w:rFonts w:hint="cs"/>
          <w:color w:val="FF0000"/>
          <w:sz w:val="24"/>
          <w:szCs w:val="24"/>
          <w:rtl/>
        </w:rPr>
        <w:t>باكستاني</w:t>
      </w:r>
      <w:r w:rsidR="00AB6DD1">
        <w:rPr>
          <w:rFonts w:hint="cs"/>
          <w:sz w:val="24"/>
          <w:szCs w:val="24"/>
          <w:rtl/>
        </w:rPr>
        <w:t xml:space="preserve">   الجنسية</w:t>
      </w:r>
      <w:r w:rsidR="00AB6DD1">
        <w:rPr>
          <w:sz w:val="24"/>
          <w:szCs w:val="24"/>
          <w:rtl/>
        </w:rPr>
        <w:tab/>
      </w:r>
      <w:r w:rsidR="00AB6DD1">
        <w:rPr>
          <w:rFonts w:hint="cs"/>
          <w:sz w:val="24"/>
          <w:szCs w:val="24"/>
          <w:rtl/>
        </w:rPr>
        <w:t xml:space="preserve">                </w:t>
      </w:r>
      <w:r w:rsidR="001E2F68">
        <w:rPr>
          <w:rFonts w:hint="cs"/>
          <w:sz w:val="24"/>
          <w:szCs w:val="24"/>
          <w:rtl/>
        </w:rPr>
        <w:t xml:space="preserve"> </w:t>
      </w:r>
      <w:r w:rsidR="00AB6DD1">
        <w:rPr>
          <w:rFonts w:hint="cs"/>
          <w:sz w:val="24"/>
          <w:szCs w:val="24"/>
          <w:rtl/>
        </w:rPr>
        <w:t xml:space="preserve">   </w:t>
      </w:r>
      <w:r w:rsidR="008A0F86">
        <w:rPr>
          <w:rFonts w:hint="cs"/>
          <w:sz w:val="24"/>
          <w:szCs w:val="24"/>
          <w:rtl/>
        </w:rPr>
        <w:t xml:space="preserve">         </w:t>
      </w:r>
      <w:r w:rsidR="00AB6DD1">
        <w:rPr>
          <w:rFonts w:hint="cs"/>
          <w:sz w:val="24"/>
          <w:szCs w:val="24"/>
          <w:rtl/>
        </w:rPr>
        <w:t xml:space="preserve"> </w:t>
      </w:r>
      <w:r w:rsidR="008A0F86">
        <w:rPr>
          <w:rFonts w:hint="cs"/>
          <w:sz w:val="24"/>
          <w:szCs w:val="24"/>
          <w:rtl/>
        </w:rPr>
        <w:t xml:space="preserve"> </w:t>
      </w:r>
      <w:r w:rsidR="00AB6DD1" w:rsidRPr="004F4C8E">
        <w:rPr>
          <w:rFonts w:hint="cs"/>
          <w:sz w:val="24"/>
          <w:szCs w:val="24"/>
          <w:u w:val="single"/>
          <w:rtl/>
        </w:rPr>
        <w:t xml:space="preserve">  طرف </w:t>
      </w:r>
      <w:r w:rsidR="008A0F86" w:rsidRPr="004F4C8E">
        <w:rPr>
          <w:rFonts w:hint="cs"/>
          <w:sz w:val="24"/>
          <w:szCs w:val="24"/>
          <w:u w:val="single"/>
          <w:rtl/>
        </w:rPr>
        <w:t>ثا</w:t>
      </w:r>
      <w:r w:rsidR="008A0F86">
        <w:rPr>
          <w:rFonts w:hint="cs"/>
          <w:sz w:val="24"/>
          <w:szCs w:val="24"/>
          <w:u w:val="single"/>
          <w:rtl/>
        </w:rPr>
        <w:t>ن</w:t>
      </w:r>
      <w:r w:rsidR="008A0F86">
        <w:rPr>
          <w:rFonts w:ascii="Arial" w:eastAsia="Times New Roman" w:hAnsi="Arial" w:cs="Arial" w:hint="cs"/>
          <w:color w:val="000000"/>
          <w:sz w:val="24"/>
          <w:szCs w:val="24"/>
          <w:rtl/>
        </w:rPr>
        <w:t>ي</w:t>
      </w:r>
    </w:p>
    <w:p w:rsidR="00A166B8" w:rsidRPr="00480CF9" w:rsidRDefault="00A166B8" w:rsidP="00A166B8">
      <w:pPr>
        <w:jc w:val="both"/>
        <w:rPr>
          <w:sz w:val="28"/>
          <w:szCs w:val="28"/>
          <w:u w:val="single"/>
          <w:rtl/>
        </w:rPr>
      </w:pPr>
      <w:r w:rsidRPr="00480CF9">
        <w:rPr>
          <w:rFonts w:hint="cs"/>
          <w:sz w:val="28"/>
          <w:szCs w:val="28"/>
          <w:u w:val="single"/>
          <w:rtl/>
        </w:rPr>
        <w:t>اتفق الطرفان على ما يلي :-</w:t>
      </w:r>
    </w:p>
    <w:p w:rsidR="00797C63" w:rsidRDefault="00A166B8" w:rsidP="008A0F86">
      <w:pPr>
        <w:pStyle w:val="a3"/>
        <w:numPr>
          <w:ilvl w:val="0"/>
          <w:numId w:val="1"/>
        </w:numPr>
        <w:jc w:val="both"/>
        <w:rPr>
          <w:sz w:val="24"/>
          <w:szCs w:val="24"/>
        </w:rPr>
      </w:pPr>
      <w:r w:rsidRPr="00497A72">
        <w:rPr>
          <w:rFonts w:hint="cs"/>
          <w:sz w:val="24"/>
          <w:szCs w:val="24"/>
          <w:rtl/>
        </w:rPr>
        <w:t>أن يعمل الطرف الثاني لدى الطرف الأول بمهنة (</w:t>
      </w:r>
      <w:r w:rsidR="008A0F86">
        <w:rPr>
          <w:rFonts w:hint="cs"/>
          <w:color w:val="FF0000"/>
          <w:sz w:val="24"/>
          <w:szCs w:val="24"/>
          <w:rtl/>
        </w:rPr>
        <w:t xml:space="preserve"> </w:t>
      </w:r>
      <w:r w:rsidR="00262C12" w:rsidRPr="008A0F86">
        <w:rPr>
          <w:rFonts w:hint="cs"/>
          <w:color w:val="FF0000"/>
          <w:sz w:val="24"/>
          <w:szCs w:val="24"/>
          <w:rtl/>
        </w:rPr>
        <w:t xml:space="preserve">سائق </w:t>
      </w:r>
      <w:r w:rsidR="00972C21" w:rsidRPr="008A0F86">
        <w:rPr>
          <w:rFonts w:hint="cs"/>
          <w:color w:val="FF0000"/>
          <w:sz w:val="24"/>
          <w:szCs w:val="24"/>
          <w:rtl/>
        </w:rPr>
        <w:t>شيول</w:t>
      </w:r>
      <w:r w:rsidR="00AB6DD1">
        <w:rPr>
          <w:rFonts w:hint="cs"/>
          <w:sz w:val="24"/>
          <w:szCs w:val="24"/>
          <w:rtl/>
        </w:rPr>
        <w:t xml:space="preserve"> </w:t>
      </w:r>
      <w:r w:rsidR="008A0F86">
        <w:rPr>
          <w:rFonts w:hint="cs"/>
          <w:sz w:val="24"/>
          <w:szCs w:val="24"/>
          <w:rtl/>
        </w:rPr>
        <w:t xml:space="preserve"> </w:t>
      </w:r>
      <w:r w:rsidRPr="00497A72">
        <w:rPr>
          <w:rFonts w:hint="cs"/>
          <w:sz w:val="24"/>
          <w:szCs w:val="24"/>
          <w:rtl/>
        </w:rPr>
        <w:t xml:space="preserve">) </w:t>
      </w:r>
    </w:p>
    <w:p w:rsidR="00A166B8" w:rsidRPr="00497A72" w:rsidRDefault="008A0F86" w:rsidP="008A0F86">
      <w:pPr>
        <w:pStyle w:val="a3"/>
        <w:numPr>
          <w:ilvl w:val="0"/>
          <w:numId w:val="1"/>
        </w:numPr>
        <w:jc w:val="both"/>
        <w:rPr>
          <w:sz w:val="24"/>
          <w:szCs w:val="24"/>
        </w:rPr>
      </w:pPr>
      <w:r>
        <w:rPr>
          <w:rFonts w:hint="cs"/>
          <w:sz w:val="24"/>
          <w:szCs w:val="24"/>
          <w:rtl/>
        </w:rPr>
        <w:t xml:space="preserve">مقابل راتب شهري اساسي مقداره </w:t>
      </w:r>
      <w:r w:rsidR="00A166B8" w:rsidRPr="00497A72">
        <w:rPr>
          <w:rFonts w:hint="cs"/>
          <w:sz w:val="24"/>
          <w:szCs w:val="24"/>
          <w:rtl/>
        </w:rPr>
        <w:t xml:space="preserve">(  </w:t>
      </w:r>
      <w:r w:rsidR="004E5243" w:rsidRPr="008A0F86">
        <w:rPr>
          <w:rFonts w:hint="cs"/>
          <w:color w:val="FF0000"/>
          <w:sz w:val="24"/>
          <w:szCs w:val="24"/>
          <w:rtl/>
        </w:rPr>
        <w:t>1</w:t>
      </w:r>
      <w:r w:rsidR="00797C63" w:rsidRPr="008A0F86">
        <w:rPr>
          <w:rFonts w:hint="cs"/>
          <w:color w:val="FF0000"/>
          <w:sz w:val="24"/>
          <w:szCs w:val="24"/>
          <w:rtl/>
        </w:rPr>
        <w:t>2</w:t>
      </w:r>
      <w:r w:rsidR="004E5243" w:rsidRPr="008A0F86">
        <w:rPr>
          <w:rFonts w:hint="cs"/>
          <w:color w:val="FF0000"/>
          <w:sz w:val="24"/>
          <w:szCs w:val="24"/>
          <w:rtl/>
        </w:rPr>
        <w:t>00</w:t>
      </w:r>
      <w:r w:rsidR="00A166B8" w:rsidRPr="00497A72">
        <w:rPr>
          <w:rFonts w:hint="cs"/>
          <w:sz w:val="24"/>
          <w:szCs w:val="24"/>
          <w:rtl/>
        </w:rPr>
        <w:t>)</w:t>
      </w:r>
      <w:r w:rsidR="00816090">
        <w:rPr>
          <w:rFonts w:hint="cs"/>
          <w:sz w:val="24"/>
          <w:szCs w:val="24"/>
          <w:rtl/>
        </w:rPr>
        <w:t xml:space="preserve"> </w:t>
      </w:r>
      <w:r w:rsidR="00A166B8" w:rsidRPr="00497A72">
        <w:rPr>
          <w:rFonts w:hint="cs"/>
          <w:sz w:val="24"/>
          <w:szCs w:val="24"/>
          <w:rtl/>
        </w:rPr>
        <w:t xml:space="preserve">فقط </w:t>
      </w:r>
      <w:r w:rsidR="007231A3" w:rsidRPr="008A0F86">
        <w:rPr>
          <w:rFonts w:hint="cs"/>
          <w:color w:val="FF0000"/>
          <w:sz w:val="24"/>
          <w:szCs w:val="24"/>
          <w:rtl/>
        </w:rPr>
        <w:t>الف و</w:t>
      </w:r>
      <w:r w:rsidR="00972C21" w:rsidRPr="008A0F86">
        <w:rPr>
          <w:rFonts w:hint="cs"/>
          <w:color w:val="FF0000"/>
          <w:sz w:val="24"/>
          <w:szCs w:val="24"/>
          <w:rtl/>
        </w:rPr>
        <w:t>مائتين</w:t>
      </w:r>
      <w:r w:rsidR="00505828" w:rsidRPr="008A0F86">
        <w:rPr>
          <w:rFonts w:hint="cs"/>
          <w:color w:val="FF0000"/>
          <w:sz w:val="24"/>
          <w:szCs w:val="24"/>
          <w:rtl/>
        </w:rPr>
        <w:t xml:space="preserve"> </w:t>
      </w:r>
      <w:r w:rsidR="001A78A9" w:rsidRPr="008A0F86">
        <w:rPr>
          <w:rFonts w:hint="cs"/>
          <w:color w:val="FF0000"/>
          <w:sz w:val="24"/>
          <w:szCs w:val="24"/>
          <w:rtl/>
        </w:rPr>
        <w:t xml:space="preserve"> </w:t>
      </w:r>
      <w:r w:rsidR="00A166B8" w:rsidRPr="008A0F86">
        <w:rPr>
          <w:rFonts w:hint="cs"/>
          <w:color w:val="FF0000"/>
          <w:sz w:val="24"/>
          <w:szCs w:val="24"/>
          <w:rtl/>
        </w:rPr>
        <w:t>ريال</w:t>
      </w:r>
      <w:r w:rsidR="00A166B8" w:rsidRPr="00497A72">
        <w:rPr>
          <w:rFonts w:hint="cs"/>
          <w:sz w:val="24"/>
          <w:szCs w:val="24"/>
          <w:rtl/>
        </w:rPr>
        <w:t xml:space="preserve"> فقط </w:t>
      </w:r>
      <w:r w:rsidR="00816090">
        <w:rPr>
          <w:rFonts w:hint="cs"/>
          <w:sz w:val="24"/>
          <w:szCs w:val="24"/>
          <w:rtl/>
        </w:rPr>
        <w:t xml:space="preserve"> </w:t>
      </w:r>
      <w:r w:rsidR="00A166B8" w:rsidRPr="00497A72">
        <w:rPr>
          <w:rFonts w:hint="cs"/>
          <w:sz w:val="24"/>
          <w:szCs w:val="24"/>
          <w:rtl/>
        </w:rPr>
        <w:t>لا</w:t>
      </w:r>
      <w:r w:rsidR="00816090">
        <w:rPr>
          <w:rFonts w:hint="cs"/>
          <w:sz w:val="24"/>
          <w:szCs w:val="24"/>
          <w:rtl/>
        </w:rPr>
        <w:t xml:space="preserve"> </w:t>
      </w:r>
      <w:r w:rsidR="00A166B8" w:rsidRPr="00497A72">
        <w:rPr>
          <w:rFonts w:hint="cs"/>
          <w:sz w:val="24"/>
          <w:szCs w:val="24"/>
          <w:rtl/>
        </w:rPr>
        <w:t xml:space="preserve">غير </w:t>
      </w:r>
    </w:p>
    <w:p w:rsidR="00A166B8" w:rsidRPr="00A31DF4" w:rsidRDefault="00A166B8" w:rsidP="00497A72">
      <w:pPr>
        <w:pStyle w:val="a3"/>
        <w:numPr>
          <w:ilvl w:val="0"/>
          <w:numId w:val="1"/>
        </w:numPr>
        <w:jc w:val="both"/>
        <w:rPr>
          <w:sz w:val="24"/>
          <w:szCs w:val="24"/>
        </w:rPr>
      </w:pPr>
      <w:r w:rsidRPr="00497A72">
        <w:rPr>
          <w:rFonts w:hint="cs"/>
          <w:sz w:val="24"/>
          <w:szCs w:val="24"/>
          <w:rtl/>
        </w:rPr>
        <w:t>ساعات العمل 8 ساعات يومياً</w:t>
      </w:r>
      <w:r w:rsidRPr="00497A72">
        <w:rPr>
          <w:sz w:val="24"/>
          <w:szCs w:val="24"/>
          <w:rtl/>
        </w:rPr>
        <w:tab/>
      </w:r>
      <w:r w:rsidRPr="00497A72">
        <w:rPr>
          <w:rFonts w:hint="cs"/>
          <w:sz w:val="24"/>
          <w:szCs w:val="24"/>
          <w:rtl/>
        </w:rPr>
        <w:t>.</w:t>
      </w:r>
    </w:p>
    <w:p w:rsidR="00A166B8" w:rsidRPr="00A31DF4" w:rsidRDefault="00A166B8" w:rsidP="00A166B8">
      <w:pPr>
        <w:pStyle w:val="a3"/>
        <w:numPr>
          <w:ilvl w:val="0"/>
          <w:numId w:val="1"/>
        </w:numPr>
        <w:jc w:val="both"/>
        <w:rPr>
          <w:sz w:val="24"/>
          <w:szCs w:val="24"/>
        </w:rPr>
      </w:pPr>
      <w:r w:rsidRPr="00A31DF4">
        <w:rPr>
          <w:rFonts w:hint="cs"/>
          <w:sz w:val="24"/>
          <w:szCs w:val="24"/>
          <w:rtl/>
        </w:rPr>
        <w:t>يؤمن الطرف الأول للطرف الثاني السكن مع زملائه من العاملين .</w:t>
      </w:r>
    </w:p>
    <w:p w:rsidR="00A166B8" w:rsidRPr="00A31DF4" w:rsidRDefault="00A166B8" w:rsidP="00A166B8">
      <w:pPr>
        <w:pStyle w:val="a3"/>
        <w:numPr>
          <w:ilvl w:val="0"/>
          <w:numId w:val="1"/>
        </w:numPr>
        <w:jc w:val="both"/>
        <w:rPr>
          <w:sz w:val="24"/>
          <w:szCs w:val="24"/>
        </w:rPr>
      </w:pPr>
      <w:r w:rsidRPr="00A31DF4">
        <w:rPr>
          <w:rFonts w:hint="cs"/>
          <w:sz w:val="24"/>
          <w:szCs w:val="24"/>
          <w:rtl/>
        </w:rPr>
        <w:t>مدة هذا العقد ثلاث سنوات تبدأ من تاريخ مباشرة العمل .</w:t>
      </w:r>
    </w:p>
    <w:p w:rsidR="00A166B8" w:rsidRPr="00A31DF4" w:rsidRDefault="00A166B8" w:rsidP="00A166B8">
      <w:pPr>
        <w:pStyle w:val="a3"/>
        <w:numPr>
          <w:ilvl w:val="0"/>
          <w:numId w:val="1"/>
        </w:numPr>
        <w:jc w:val="both"/>
        <w:rPr>
          <w:sz w:val="24"/>
          <w:szCs w:val="24"/>
        </w:rPr>
      </w:pPr>
      <w:r w:rsidRPr="00A31DF4">
        <w:rPr>
          <w:rFonts w:hint="cs"/>
          <w:sz w:val="24"/>
          <w:szCs w:val="24"/>
          <w:rtl/>
        </w:rPr>
        <w:t xml:space="preserve">يلتزم الطرف الأول بتأمين وسيلة السفر للطرف الثاني </w:t>
      </w:r>
      <w:r w:rsidRPr="00A31DF4">
        <w:rPr>
          <w:rFonts w:hint="eastAsia"/>
          <w:sz w:val="24"/>
          <w:szCs w:val="24"/>
          <w:rtl/>
        </w:rPr>
        <w:t>على</w:t>
      </w:r>
      <w:r w:rsidRPr="00A31DF4">
        <w:rPr>
          <w:rFonts w:hint="cs"/>
          <w:sz w:val="24"/>
          <w:szCs w:val="24"/>
          <w:rtl/>
        </w:rPr>
        <w:t xml:space="preserve"> بلده ذهاباً</w:t>
      </w:r>
      <w:r>
        <w:rPr>
          <w:rFonts w:hint="cs"/>
          <w:sz w:val="24"/>
          <w:szCs w:val="24"/>
          <w:rtl/>
        </w:rPr>
        <w:t xml:space="preserve"> </w:t>
      </w:r>
      <w:r w:rsidRPr="00A31DF4">
        <w:rPr>
          <w:rFonts w:hint="cs"/>
          <w:sz w:val="24"/>
          <w:szCs w:val="24"/>
          <w:rtl/>
        </w:rPr>
        <w:t>وإياباً</w:t>
      </w:r>
      <w:r>
        <w:rPr>
          <w:rFonts w:hint="cs"/>
          <w:sz w:val="24"/>
          <w:szCs w:val="24"/>
          <w:rtl/>
        </w:rPr>
        <w:t xml:space="preserve"> </w:t>
      </w:r>
      <w:r w:rsidRPr="00A31DF4">
        <w:rPr>
          <w:rFonts w:hint="cs"/>
          <w:sz w:val="24"/>
          <w:szCs w:val="24"/>
          <w:rtl/>
        </w:rPr>
        <w:t>عند كل أجازة إلا في حالة إخلال الطرف الثاني بشروط العقد.</w:t>
      </w:r>
    </w:p>
    <w:p w:rsidR="00A166B8" w:rsidRPr="00A31DF4" w:rsidRDefault="00A166B8" w:rsidP="00A166B8">
      <w:pPr>
        <w:pStyle w:val="a3"/>
        <w:numPr>
          <w:ilvl w:val="0"/>
          <w:numId w:val="1"/>
        </w:numPr>
        <w:jc w:val="both"/>
        <w:rPr>
          <w:sz w:val="24"/>
          <w:szCs w:val="24"/>
        </w:rPr>
      </w:pPr>
      <w:r w:rsidRPr="00A31DF4">
        <w:rPr>
          <w:rFonts w:hint="cs"/>
          <w:sz w:val="24"/>
          <w:szCs w:val="24"/>
          <w:rtl/>
        </w:rPr>
        <w:t>الطرف الأول هو الذي يحدد مواعيد الإجازة حسب ظروف العمل .</w:t>
      </w:r>
    </w:p>
    <w:p w:rsidR="00A166B8" w:rsidRPr="00A31DF4" w:rsidRDefault="00A166B8" w:rsidP="00A166B8">
      <w:pPr>
        <w:pStyle w:val="a3"/>
        <w:numPr>
          <w:ilvl w:val="0"/>
          <w:numId w:val="1"/>
        </w:numPr>
        <w:jc w:val="both"/>
        <w:rPr>
          <w:sz w:val="24"/>
          <w:szCs w:val="24"/>
        </w:rPr>
      </w:pPr>
      <w:r w:rsidRPr="00A31DF4">
        <w:rPr>
          <w:rFonts w:hint="cs"/>
          <w:sz w:val="24"/>
          <w:szCs w:val="24"/>
          <w:rtl/>
        </w:rPr>
        <w:t>يلتزم الطرف الثاني بالسلوك والآداب الإسلامية ومراعاة التقاليد المعمول بها في المملكة إلى جانب الأمانة والجد في العمل والمحافظة على أسراره وفقاً للضوابط التي يحددها الطرف الأول.</w:t>
      </w:r>
    </w:p>
    <w:p w:rsidR="00A166B8" w:rsidRPr="00A31DF4" w:rsidRDefault="00A166B8" w:rsidP="00A166B8">
      <w:pPr>
        <w:pStyle w:val="a3"/>
        <w:numPr>
          <w:ilvl w:val="0"/>
          <w:numId w:val="1"/>
        </w:numPr>
        <w:jc w:val="both"/>
        <w:rPr>
          <w:sz w:val="24"/>
          <w:szCs w:val="24"/>
        </w:rPr>
      </w:pPr>
      <w:r w:rsidRPr="00A31DF4">
        <w:rPr>
          <w:rFonts w:hint="cs"/>
          <w:sz w:val="24"/>
          <w:szCs w:val="24"/>
          <w:rtl/>
        </w:rPr>
        <w:t>للطرف الأول الحق في إنهاء خدمات الطرف الثاني دون أي تعويض أو مكافأة في حالة إخلال بالعقد أو بأحد شروطه حسب ما ورد بالمادة83.</w:t>
      </w:r>
    </w:p>
    <w:p w:rsidR="00A166B8" w:rsidRPr="00A31DF4" w:rsidRDefault="00A166B8" w:rsidP="00A166B8">
      <w:pPr>
        <w:pStyle w:val="a3"/>
        <w:numPr>
          <w:ilvl w:val="0"/>
          <w:numId w:val="1"/>
        </w:numPr>
        <w:jc w:val="both"/>
        <w:rPr>
          <w:sz w:val="24"/>
          <w:szCs w:val="24"/>
        </w:rPr>
      </w:pPr>
      <w:r w:rsidRPr="00A31DF4">
        <w:rPr>
          <w:rFonts w:hint="cs"/>
          <w:sz w:val="24"/>
          <w:szCs w:val="24"/>
          <w:rtl/>
        </w:rPr>
        <w:t>تعتبر الثلاثة شهور الأولى من بداية العمل فترة اختبار لمدى  قدرات وكفاءة الطرف الثاني في العمل ويحق للطرف الأول إنهاء العقد وإنهاء خدمات الطرف الثاني متى ثبت للطرف الأول عدم كفاءة الطرف الثاني والذي ليس له الحق في الاعتراض على رأى الطرف الأول أو مواجهته بمبررات قراره وفترة الاختبار هذه للطرفين وفى حالة إخلال الطرف الثاني بشروط العقد بعد فترة الاختبار تكون جميع التكاليف المالية على نفقته الشخصية ،علماً بأن الراتب المتفق عليه في البند رقم (1)هو لمدة العقد الحالي ثلاث سنوات .</w:t>
      </w:r>
    </w:p>
    <w:p w:rsidR="00A166B8" w:rsidRPr="00717BBB" w:rsidRDefault="00A166B8" w:rsidP="00A166B8">
      <w:pPr>
        <w:pStyle w:val="a3"/>
        <w:numPr>
          <w:ilvl w:val="0"/>
          <w:numId w:val="1"/>
        </w:numPr>
        <w:jc w:val="both"/>
        <w:rPr>
          <w:sz w:val="24"/>
          <w:szCs w:val="24"/>
          <w:rtl/>
        </w:rPr>
      </w:pPr>
      <w:r w:rsidRPr="00A31DF4">
        <w:rPr>
          <w:rFonts w:hint="cs"/>
          <w:sz w:val="24"/>
          <w:szCs w:val="24"/>
          <w:rtl/>
        </w:rPr>
        <w:t xml:space="preserve"> تجدد مدة  العقد تلقائياً إلا في حالة عدم الرغبة من أي من الطرفين وعلى الطرف الذي لا يرغب في التجديد إبلاغ الطرف الآخر بذلك في خلال مدة لا تقل عن شهر قبل نهاية العقد.</w:t>
      </w:r>
      <w:r w:rsidRPr="00A31DF4">
        <w:rPr>
          <w:sz w:val="24"/>
          <w:szCs w:val="24"/>
          <w:rtl/>
        </w:rPr>
        <w:tab/>
      </w:r>
      <w:r w:rsidRPr="00A31DF4">
        <w:rPr>
          <w:rFonts w:hint="cs"/>
          <w:sz w:val="24"/>
          <w:szCs w:val="24"/>
          <w:rtl/>
        </w:rPr>
        <w:tab/>
      </w:r>
      <w:r w:rsidRPr="00A31DF4">
        <w:rPr>
          <w:rFonts w:hint="cs"/>
          <w:sz w:val="24"/>
          <w:szCs w:val="24"/>
          <w:rtl/>
        </w:rPr>
        <w:tab/>
        <w:t xml:space="preserve">هذا ما جرى الاتفاق عليه و التراضي بين الطرفين وجرى منهما إقراره وتوقيعه </w:t>
      </w:r>
      <w:r w:rsidRPr="00A31DF4">
        <w:rPr>
          <w:sz w:val="24"/>
          <w:szCs w:val="24"/>
          <w:rtl/>
        </w:rPr>
        <w:tab/>
      </w:r>
    </w:p>
    <w:p w:rsidR="00A166B8" w:rsidRPr="004F4C8E" w:rsidRDefault="00A166B8" w:rsidP="00A166B8">
      <w:pPr>
        <w:jc w:val="center"/>
        <w:rPr>
          <w:sz w:val="24"/>
          <w:szCs w:val="24"/>
        </w:rPr>
      </w:pPr>
      <w:r w:rsidRPr="004F4C8E">
        <w:rPr>
          <w:rFonts w:hint="cs"/>
          <w:sz w:val="24"/>
          <w:szCs w:val="24"/>
          <w:rtl/>
        </w:rPr>
        <w:t>والله الموفق</w:t>
      </w:r>
    </w:p>
    <w:p w:rsidR="00AB6DD1" w:rsidRPr="004F4C8E" w:rsidRDefault="00A166B8" w:rsidP="00AB6DD1">
      <w:pPr>
        <w:ind w:firstLine="720"/>
        <w:rPr>
          <w:sz w:val="24"/>
          <w:szCs w:val="24"/>
        </w:rPr>
      </w:pPr>
      <w:r w:rsidRPr="004F4C8E">
        <w:rPr>
          <w:rFonts w:hint="cs"/>
          <w:sz w:val="24"/>
          <w:szCs w:val="24"/>
          <w:rtl/>
        </w:rPr>
        <w:t xml:space="preserve">الطرف الأول </w:t>
      </w:r>
      <w:r w:rsidRPr="004F4C8E">
        <w:rPr>
          <w:rFonts w:hint="cs"/>
          <w:sz w:val="24"/>
          <w:szCs w:val="24"/>
          <w:rtl/>
        </w:rPr>
        <w:tab/>
      </w:r>
      <w:r w:rsidRPr="004F4C8E">
        <w:rPr>
          <w:rFonts w:hint="cs"/>
          <w:sz w:val="24"/>
          <w:szCs w:val="24"/>
          <w:rtl/>
        </w:rPr>
        <w:tab/>
      </w:r>
      <w:r w:rsidRPr="004F4C8E">
        <w:rPr>
          <w:rFonts w:hint="cs"/>
          <w:sz w:val="24"/>
          <w:szCs w:val="24"/>
          <w:rtl/>
        </w:rPr>
        <w:tab/>
      </w:r>
      <w:r w:rsidRPr="004F4C8E">
        <w:rPr>
          <w:rFonts w:hint="cs"/>
          <w:sz w:val="24"/>
          <w:szCs w:val="24"/>
          <w:rtl/>
        </w:rPr>
        <w:tab/>
      </w:r>
      <w:r w:rsidRPr="004F4C8E">
        <w:rPr>
          <w:rFonts w:hint="cs"/>
          <w:sz w:val="24"/>
          <w:szCs w:val="24"/>
          <w:rtl/>
        </w:rPr>
        <w:tab/>
      </w:r>
      <w:r w:rsidRPr="004F4C8E">
        <w:rPr>
          <w:rFonts w:hint="cs"/>
          <w:sz w:val="24"/>
          <w:szCs w:val="24"/>
          <w:rtl/>
        </w:rPr>
        <w:tab/>
      </w:r>
      <w:r w:rsidRPr="004F4C8E">
        <w:rPr>
          <w:rFonts w:hint="cs"/>
          <w:sz w:val="24"/>
          <w:szCs w:val="24"/>
          <w:rtl/>
        </w:rPr>
        <w:tab/>
      </w:r>
      <w:r w:rsidR="00816090">
        <w:rPr>
          <w:rFonts w:hint="cs"/>
          <w:sz w:val="24"/>
          <w:szCs w:val="24"/>
          <w:rtl/>
        </w:rPr>
        <w:t xml:space="preserve"> </w:t>
      </w:r>
      <w:r w:rsidRPr="004F4C8E">
        <w:rPr>
          <w:rFonts w:hint="cs"/>
          <w:sz w:val="24"/>
          <w:szCs w:val="24"/>
          <w:rtl/>
        </w:rPr>
        <w:t xml:space="preserve">الطرف الثاني </w:t>
      </w:r>
    </w:p>
    <w:p w:rsidR="00A166B8" w:rsidRDefault="00A166B8" w:rsidP="00A166B8">
      <w:pPr>
        <w:rPr>
          <w:sz w:val="24"/>
          <w:szCs w:val="24"/>
          <w:rtl/>
        </w:rPr>
      </w:pPr>
    </w:p>
    <w:p w:rsidR="004E5243" w:rsidRPr="004F4C8E" w:rsidRDefault="004E5243" w:rsidP="00A166B8">
      <w:pPr>
        <w:rPr>
          <w:sz w:val="24"/>
          <w:szCs w:val="24"/>
        </w:rPr>
      </w:pPr>
    </w:p>
    <w:p w:rsidR="00A16BB0" w:rsidRPr="00A16BB0" w:rsidRDefault="008A0F86" w:rsidP="008A0F86">
      <w:pPr>
        <w:rPr>
          <w:rFonts w:ascii="Arial" w:eastAsia="Times New Roman" w:hAnsi="Arial" w:cs="Arial"/>
          <w:color w:val="000000"/>
          <w:sz w:val="24"/>
          <w:szCs w:val="24"/>
          <w:rtl/>
        </w:rPr>
      </w:pPr>
      <w:r>
        <w:rPr>
          <w:rFonts w:hint="cs"/>
          <w:sz w:val="24"/>
          <w:szCs w:val="24"/>
          <w:rtl/>
        </w:rPr>
        <w:t xml:space="preserve">   </w:t>
      </w:r>
      <w:r w:rsidR="00A166B8" w:rsidRPr="004F4C8E">
        <w:rPr>
          <w:rFonts w:hint="cs"/>
          <w:sz w:val="24"/>
          <w:szCs w:val="24"/>
          <w:rtl/>
        </w:rPr>
        <w:t xml:space="preserve">شركة </w:t>
      </w:r>
      <w:r>
        <w:rPr>
          <w:rFonts w:hint="cs"/>
          <w:sz w:val="24"/>
          <w:szCs w:val="24"/>
          <w:rtl/>
        </w:rPr>
        <w:t>الضياء</w:t>
      </w:r>
      <w:r w:rsidR="00A166B8" w:rsidRPr="004F4C8E">
        <w:rPr>
          <w:rFonts w:hint="cs"/>
          <w:sz w:val="24"/>
          <w:szCs w:val="24"/>
          <w:rtl/>
        </w:rPr>
        <w:t xml:space="preserve"> للمقاولات </w:t>
      </w:r>
      <w:r w:rsidR="00A166B8">
        <w:rPr>
          <w:rFonts w:hint="cs"/>
          <w:sz w:val="24"/>
          <w:szCs w:val="24"/>
          <w:rtl/>
        </w:rPr>
        <w:t xml:space="preserve">              </w:t>
      </w:r>
      <w:r w:rsidR="00497A72">
        <w:rPr>
          <w:rFonts w:hint="cs"/>
          <w:sz w:val="24"/>
          <w:szCs w:val="24"/>
          <w:rtl/>
        </w:rPr>
        <w:t xml:space="preserve">                  </w:t>
      </w:r>
      <w:r w:rsidR="005E00A1">
        <w:rPr>
          <w:rFonts w:hint="cs"/>
          <w:sz w:val="24"/>
          <w:szCs w:val="24"/>
          <w:rtl/>
        </w:rPr>
        <w:t xml:space="preserve">           </w:t>
      </w:r>
      <w:r w:rsidR="00AA2D96">
        <w:rPr>
          <w:rFonts w:hint="cs"/>
          <w:sz w:val="24"/>
          <w:szCs w:val="24"/>
          <w:rtl/>
        </w:rPr>
        <w:t xml:space="preserve">      </w:t>
      </w:r>
      <w:r w:rsidR="00A16BB0">
        <w:rPr>
          <w:rFonts w:hint="cs"/>
          <w:sz w:val="24"/>
          <w:szCs w:val="24"/>
          <w:rtl/>
        </w:rPr>
        <w:t xml:space="preserve">       </w:t>
      </w:r>
      <w:r w:rsidR="00797C63">
        <w:rPr>
          <w:rFonts w:hint="cs"/>
          <w:sz w:val="24"/>
          <w:szCs w:val="24"/>
          <w:rtl/>
        </w:rPr>
        <w:t xml:space="preserve"> </w:t>
      </w:r>
      <w:r w:rsidR="00A16BB0">
        <w:rPr>
          <w:rFonts w:hint="cs"/>
          <w:sz w:val="24"/>
          <w:szCs w:val="24"/>
          <w:rtl/>
        </w:rPr>
        <w:t xml:space="preserve">    </w:t>
      </w:r>
      <w:r w:rsidR="005E00A1">
        <w:rPr>
          <w:rFonts w:hint="cs"/>
          <w:sz w:val="24"/>
          <w:szCs w:val="24"/>
          <w:rtl/>
        </w:rPr>
        <w:t xml:space="preserve">  </w:t>
      </w:r>
      <w:r w:rsidR="00497A72">
        <w:rPr>
          <w:rFonts w:hint="cs"/>
          <w:sz w:val="24"/>
          <w:szCs w:val="24"/>
          <w:rtl/>
        </w:rPr>
        <w:t xml:space="preserve"> </w:t>
      </w:r>
      <w:r>
        <w:rPr>
          <w:rFonts w:hint="cs"/>
          <w:sz w:val="24"/>
          <w:szCs w:val="24"/>
          <w:rtl/>
        </w:rPr>
        <w:t xml:space="preserve"> </w:t>
      </w:r>
      <w:r w:rsidRPr="008A0F86">
        <w:rPr>
          <w:rFonts w:ascii="Arial" w:eastAsia="Times New Roman" w:hAnsi="Arial" w:cs="Arial" w:hint="cs"/>
          <w:color w:val="FF0000"/>
          <w:sz w:val="24"/>
          <w:szCs w:val="24"/>
          <w:rtl/>
        </w:rPr>
        <w:t xml:space="preserve">عبد عبد عبده عبده             </w:t>
      </w:r>
    </w:p>
    <w:p w:rsidR="005E00A1" w:rsidRDefault="008A0F86" w:rsidP="00A16BB0">
      <w:pPr>
        <w:rPr>
          <w:rFonts w:ascii="Arial" w:eastAsia="Times New Roman" w:hAnsi="Arial" w:cs="Arial"/>
          <w:color w:val="000000"/>
          <w:sz w:val="24"/>
          <w:szCs w:val="24"/>
          <w:rtl/>
        </w:rPr>
      </w:pPr>
      <w:r>
        <w:rPr>
          <w:rFonts w:ascii="Arial" w:eastAsia="Times New Roman" w:hAnsi="Arial" w:cs="Arial" w:hint="cs"/>
          <w:color w:val="000000"/>
          <w:sz w:val="24"/>
          <w:szCs w:val="24"/>
          <w:rtl/>
        </w:rPr>
        <w:lastRenderedPageBreak/>
        <w:t xml:space="preserve"> </w:t>
      </w:r>
    </w:p>
    <w:p w:rsidR="008A0F86" w:rsidRPr="00DF0538" w:rsidRDefault="008A0F86" w:rsidP="00A16BB0">
      <w:pPr>
        <w:rPr>
          <w:rFonts w:ascii="Arial" w:eastAsia="Times New Roman" w:hAnsi="Arial" w:cs="Arial"/>
          <w:color w:val="000000"/>
          <w:sz w:val="32"/>
          <w:szCs w:val="32"/>
          <w:rtl/>
        </w:rPr>
      </w:pPr>
      <w:r w:rsidRPr="00DF0538">
        <w:rPr>
          <w:rFonts w:ascii="Arial" w:eastAsia="Times New Roman" w:hAnsi="Arial" w:cs="Arial" w:hint="cs"/>
          <w:color w:val="000000"/>
          <w:sz w:val="32"/>
          <w:szCs w:val="32"/>
          <w:rtl/>
        </w:rPr>
        <w:t xml:space="preserve">مطلوب عمل الاتى : </w:t>
      </w:r>
    </w:p>
    <w:p w:rsidR="008A0F86" w:rsidRPr="00DF0538" w:rsidRDefault="0000322B" w:rsidP="00A16BB0">
      <w:pPr>
        <w:rPr>
          <w:rFonts w:ascii="Arial" w:eastAsia="Times New Roman" w:hAnsi="Arial" w:cs="Arial"/>
          <w:color w:val="000000"/>
          <w:sz w:val="32"/>
          <w:szCs w:val="32"/>
          <w:rtl/>
        </w:rPr>
      </w:pPr>
      <w:r w:rsidRPr="00DF0538">
        <w:rPr>
          <w:rFonts w:ascii="Arial" w:eastAsia="Times New Roman" w:hAnsi="Arial" w:cs="Arial" w:hint="cs"/>
          <w:color w:val="000000"/>
          <w:sz w:val="32"/>
          <w:szCs w:val="32"/>
          <w:rtl/>
        </w:rPr>
        <w:t xml:space="preserve">1 </w:t>
      </w:r>
      <w:r w:rsidR="008A0F86" w:rsidRPr="00DF0538">
        <w:rPr>
          <w:rFonts w:ascii="Arial" w:eastAsia="Times New Roman" w:hAnsi="Arial" w:cs="Arial" w:hint="cs"/>
          <w:color w:val="000000"/>
          <w:sz w:val="32"/>
          <w:szCs w:val="32"/>
          <w:rtl/>
        </w:rPr>
        <w:t xml:space="preserve">كل الكتابه باللون </w:t>
      </w:r>
      <w:r w:rsidR="008A0F86" w:rsidRPr="00DF0538">
        <w:rPr>
          <w:rFonts w:ascii="Arial" w:eastAsia="Times New Roman" w:hAnsi="Arial" w:cs="Arial" w:hint="cs"/>
          <w:color w:val="FF0000"/>
          <w:sz w:val="32"/>
          <w:szCs w:val="32"/>
          <w:rtl/>
        </w:rPr>
        <w:t>الاحمر</w:t>
      </w:r>
      <w:r w:rsidR="008A0F86" w:rsidRPr="00DF0538">
        <w:rPr>
          <w:rFonts w:ascii="Arial" w:eastAsia="Times New Roman" w:hAnsi="Arial" w:cs="Arial" w:hint="cs"/>
          <w:color w:val="000000"/>
          <w:sz w:val="32"/>
          <w:szCs w:val="32"/>
          <w:rtl/>
        </w:rPr>
        <w:t xml:space="preserve"> متغيرة عاوز فورم او صفحة اخرى ادخل فيها البيانات المتغيرة وتتغير فى العقد تلقائى مع المحافظة على تنسيق العقد </w:t>
      </w:r>
      <w:r w:rsidRPr="00DF0538">
        <w:rPr>
          <w:rFonts w:ascii="Arial" w:eastAsia="Times New Roman" w:hAnsi="Arial" w:cs="Arial" w:hint="cs"/>
          <w:color w:val="000000"/>
          <w:sz w:val="32"/>
          <w:szCs w:val="32"/>
          <w:rtl/>
        </w:rPr>
        <w:t xml:space="preserve">وان يكون صفحة واحد فقط . </w:t>
      </w:r>
    </w:p>
    <w:p w:rsidR="0000322B" w:rsidRPr="00DF0538" w:rsidRDefault="0000322B" w:rsidP="00A16BB0">
      <w:pPr>
        <w:rPr>
          <w:rFonts w:ascii="Arial" w:eastAsia="Times New Roman" w:hAnsi="Arial" w:cs="Arial"/>
          <w:color w:val="000000"/>
          <w:sz w:val="32"/>
          <w:szCs w:val="32"/>
        </w:rPr>
      </w:pPr>
      <w:r w:rsidRPr="00DF0538">
        <w:rPr>
          <w:rFonts w:ascii="Arial" w:eastAsia="Times New Roman" w:hAnsi="Arial" w:cs="Arial" w:hint="cs"/>
          <w:color w:val="000000"/>
          <w:sz w:val="32"/>
          <w:szCs w:val="32"/>
          <w:rtl/>
        </w:rPr>
        <w:t xml:space="preserve">2- خانة التاريخ يكون تلقائى بتاريخ يوم التحرير هجرى وميلادى </w:t>
      </w:r>
    </w:p>
    <w:p w:rsidR="00A166B8" w:rsidRPr="00DF0538" w:rsidRDefault="0000322B" w:rsidP="005E00A1">
      <w:pPr>
        <w:rPr>
          <w:sz w:val="32"/>
          <w:szCs w:val="32"/>
        </w:rPr>
      </w:pPr>
      <w:r w:rsidRPr="00DF0538">
        <w:rPr>
          <w:rFonts w:hint="cs"/>
          <w:sz w:val="32"/>
          <w:szCs w:val="32"/>
          <w:rtl/>
        </w:rPr>
        <w:t xml:space="preserve">3 وخانة الراتب بيتكتب حروف وارقام لو ممكن اكتب الارقام والحروف تتكتب تلقائى </w:t>
      </w:r>
    </w:p>
    <w:p w:rsidR="006221A6" w:rsidRPr="00DF0538" w:rsidRDefault="006221A6">
      <w:pPr>
        <w:rPr>
          <w:sz w:val="32"/>
          <w:szCs w:val="32"/>
        </w:rPr>
      </w:pPr>
    </w:p>
    <w:sectPr w:rsidR="006221A6" w:rsidRPr="00DF0538" w:rsidSect="0000322B">
      <w:headerReference w:type="default" r:id="rId8"/>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010" w:rsidRDefault="00172010" w:rsidP="000E367E">
      <w:pPr>
        <w:spacing w:after="0" w:line="240" w:lineRule="auto"/>
      </w:pPr>
      <w:r>
        <w:separator/>
      </w:r>
    </w:p>
  </w:endnote>
  <w:endnote w:type="continuationSeparator" w:id="1">
    <w:p w:rsidR="00172010" w:rsidRDefault="00172010" w:rsidP="000E36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010" w:rsidRDefault="00172010" w:rsidP="000E367E">
      <w:pPr>
        <w:spacing w:after="0" w:line="240" w:lineRule="auto"/>
      </w:pPr>
      <w:r>
        <w:separator/>
      </w:r>
    </w:p>
  </w:footnote>
  <w:footnote w:type="continuationSeparator" w:id="1">
    <w:p w:rsidR="00172010" w:rsidRDefault="00172010" w:rsidP="000E36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966" w:rsidRDefault="004D5966" w:rsidP="001E2F68">
    <w:pPr>
      <w:pStyle w:val="a4"/>
      <w:tabs>
        <w:tab w:val="left" w:pos="2700"/>
      </w:tabs>
      <w:rPr>
        <w:rtl/>
      </w:rPr>
    </w:pPr>
  </w:p>
  <w:p w:rsidR="004D5966" w:rsidRDefault="004D5966" w:rsidP="001E2F68">
    <w:pPr>
      <w:pStyle w:val="a4"/>
      <w:tabs>
        <w:tab w:val="left" w:pos="2700"/>
      </w:tabs>
      <w:rPr>
        <w:rtl/>
      </w:rPr>
    </w:pPr>
  </w:p>
  <w:p w:rsidR="004D5966" w:rsidRDefault="004D5966" w:rsidP="001E2F68">
    <w:pPr>
      <w:pStyle w:val="a4"/>
      <w:tabs>
        <w:tab w:val="left" w:pos="2700"/>
      </w:tabs>
      <w:rPr>
        <w:rtl/>
      </w:rPr>
    </w:pPr>
  </w:p>
  <w:p w:rsidR="004D5966" w:rsidRDefault="004D5966" w:rsidP="001E2F68">
    <w:pPr>
      <w:pStyle w:val="a4"/>
      <w:tabs>
        <w:tab w:val="left" w:pos="2700"/>
      </w:tabs>
      <w:rPr>
        <w:rtl/>
      </w:rPr>
    </w:pPr>
  </w:p>
  <w:p w:rsidR="004D5966" w:rsidRDefault="004D5966" w:rsidP="001E2F68">
    <w:pPr>
      <w:pStyle w:val="a4"/>
      <w:tabs>
        <w:tab w:val="left" w:pos="2700"/>
      </w:tabs>
      <w:rPr>
        <w:rtl/>
      </w:rPr>
    </w:pPr>
  </w:p>
  <w:p w:rsidR="004D5966" w:rsidRDefault="004D5966" w:rsidP="001E2F68">
    <w:pPr>
      <w:pStyle w:val="a4"/>
      <w:tabs>
        <w:tab w:val="left" w:pos="2700"/>
      </w:tabs>
      <w:rPr>
        <w:rtl/>
      </w:rPr>
    </w:pPr>
  </w:p>
  <w:p w:rsidR="004D5966" w:rsidRDefault="004D5966" w:rsidP="001E2F68">
    <w:pPr>
      <w:pStyle w:val="a4"/>
      <w:tabs>
        <w:tab w:val="left" w:pos="2700"/>
      </w:tabs>
      <w:rPr>
        <w:rtl/>
      </w:rPr>
    </w:pPr>
  </w:p>
  <w:p w:rsidR="007D5BD6" w:rsidRDefault="006221A6" w:rsidP="001E2F68">
    <w:pPr>
      <w:pStyle w:val="a4"/>
      <w:tabs>
        <w:tab w:val="left" w:pos="2700"/>
      </w:tabs>
      <w:rPr>
        <w:rtl/>
      </w:rPr>
    </w:pPr>
    <w:r>
      <w:rPr>
        <w:rFonts w:hint="cs"/>
        <w:rtl/>
      </w:rPr>
      <w:tab/>
    </w:r>
    <w:r w:rsidR="001E2F68">
      <w:rPr>
        <w:rtl/>
      </w:rPr>
      <w:tab/>
    </w:r>
    <w:r>
      <w:rPr>
        <w:rFonts w:hint="cs"/>
        <w:rtl/>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E688C"/>
    <w:multiLevelType w:val="hybridMultilevel"/>
    <w:tmpl w:val="B5088852"/>
    <w:lvl w:ilvl="0" w:tplc="25CEB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166B8"/>
    <w:rsid w:val="0000322B"/>
    <w:rsid w:val="000E367E"/>
    <w:rsid w:val="00115031"/>
    <w:rsid w:val="0015710C"/>
    <w:rsid w:val="00172010"/>
    <w:rsid w:val="001A78A9"/>
    <w:rsid w:val="001B12BE"/>
    <w:rsid w:val="001E2F68"/>
    <w:rsid w:val="00207E17"/>
    <w:rsid w:val="00245B1E"/>
    <w:rsid w:val="00262C12"/>
    <w:rsid w:val="002E60E0"/>
    <w:rsid w:val="00334CAF"/>
    <w:rsid w:val="00335374"/>
    <w:rsid w:val="00480031"/>
    <w:rsid w:val="00497A72"/>
    <w:rsid w:val="004D5966"/>
    <w:rsid w:val="004E5243"/>
    <w:rsid w:val="00505828"/>
    <w:rsid w:val="005E00A1"/>
    <w:rsid w:val="005F13AD"/>
    <w:rsid w:val="006221A6"/>
    <w:rsid w:val="00623B83"/>
    <w:rsid w:val="007231A3"/>
    <w:rsid w:val="0077215F"/>
    <w:rsid w:val="00776E34"/>
    <w:rsid w:val="00797C63"/>
    <w:rsid w:val="007B4E17"/>
    <w:rsid w:val="007F23DC"/>
    <w:rsid w:val="007F5E86"/>
    <w:rsid w:val="00816090"/>
    <w:rsid w:val="0088495E"/>
    <w:rsid w:val="008A0F86"/>
    <w:rsid w:val="008B4C87"/>
    <w:rsid w:val="00972C21"/>
    <w:rsid w:val="009D1640"/>
    <w:rsid w:val="009F655D"/>
    <w:rsid w:val="00A1611F"/>
    <w:rsid w:val="00A166B8"/>
    <w:rsid w:val="00A16BB0"/>
    <w:rsid w:val="00A331DA"/>
    <w:rsid w:val="00AA2D96"/>
    <w:rsid w:val="00AB6DD1"/>
    <w:rsid w:val="00AC2BAD"/>
    <w:rsid w:val="00AF39EB"/>
    <w:rsid w:val="00BD4148"/>
    <w:rsid w:val="00C675E3"/>
    <w:rsid w:val="00D218A7"/>
    <w:rsid w:val="00DF0538"/>
    <w:rsid w:val="00E060F7"/>
    <w:rsid w:val="00E47566"/>
    <w:rsid w:val="00EE28E2"/>
    <w:rsid w:val="00EE2CBE"/>
    <w:rsid w:val="00EE60AA"/>
    <w:rsid w:val="00F164E9"/>
    <w:rsid w:val="00F22F8D"/>
    <w:rsid w:val="00F43069"/>
    <w:rsid w:val="00F46E4F"/>
    <w:rsid w:val="00FA0C68"/>
    <w:rsid w:val="00FB23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6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6B8"/>
    <w:pPr>
      <w:ind w:left="720"/>
      <w:contextualSpacing/>
    </w:pPr>
  </w:style>
  <w:style w:type="paragraph" w:styleId="a4">
    <w:name w:val="header"/>
    <w:basedOn w:val="a"/>
    <w:link w:val="Char"/>
    <w:uiPriority w:val="99"/>
    <w:unhideWhenUsed/>
    <w:rsid w:val="00A166B8"/>
    <w:pPr>
      <w:tabs>
        <w:tab w:val="center" w:pos="4153"/>
        <w:tab w:val="right" w:pos="8306"/>
      </w:tabs>
      <w:spacing w:after="0" w:line="240" w:lineRule="auto"/>
    </w:pPr>
  </w:style>
  <w:style w:type="character" w:customStyle="1" w:styleId="Char">
    <w:name w:val="رأس صفحة Char"/>
    <w:basedOn w:val="a0"/>
    <w:link w:val="a4"/>
    <w:uiPriority w:val="99"/>
    <w:rsid w:val="00A166B8"/>
  </w:style>
  <w:style w:type="paragraph" w:styleId="a5">
    <w:name w:val="footer"/>
    <w:basedOn w:val="a"/>
    <w:link w:val="Char0"/>
    <w:uiPriority w:val="99"/>
    <w:semiHidden/>
    <w:unhideWhenUsed/>
    <w:rsid w:val="00A166B8"/>
    <w:pPr>
      <w:tabs>
        <w:tab w:val="center" w:pos="4153"/>
        <w:tab w:val="right" w:pos="8306"/>
      </w:tabs>
      <w:spacing w:after="0" w:line="240" w:lineRule="auto"/>
    </w:pPr>
  </w:style>
  <w:style w:type="character" w:customStyle="1" w:styleId="Char0">
    <w:name w:val="تذييل صفحة Char"/>
    <w:basedOn w:val="a0"/>
    <w:link w:val="a5"/>
    <w:uiPriority w:val="99"/>
    <w:semiHidden/>
    <w:rsid w:val="00A166B8"/>
  </w:style>
  <w:style w:type="paragraph" w:styleId="a6">
    <w:name w:val="Balloon Text"/>
    <w:basedOn w:val="a"/>
    <w:link w:val="Char1"/>
    <w:uiPriority w:val="99"/>
    <w:semiHidden/>
    <w:unhideWhenUsed/>
    <w:rsid w:val="00497A72"/>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497A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647693">
      <w:bodyDiv w:val="1"/>
      <w:marLeft w:val="0"/>
      <w:marRight w:val="0"/>
      <w:marTop w:val="0"/>
      <w:marBottom w:val="0"/>
      <w:divBdr>
        <w:top w:val="none" w:sz="0" w:space="0" w:color="auto"/>
        <w:left w:val="none" w:sz="0" w:space="0" w:color="auto"/>
        <w:bottom w:val="none" w:sz="0" w:space="0" w:color="auto"/>
        <w:right w:val="none" w:sz="0" w:space="0" w:color="auto"/>
      </w:divBdr>
    </w:div>
    <w:div w:id="58674715">
      <w:bodyDiv w:val="1"/>
      <w:marLeft w:val="0"/>
      <w:marRight w:val="0"/>
      <w:marTop w:val="0"/>
      <w:marBottom w:val="0"/>
      <w:divBdr>
        <w:top w:val="none" w:sz="0" w:space="0" w:color="auto"/>
        <w:left w:val="none" w:sz="0" w:space="0" w:color="auto"/>
        <w:bottom w:val="none" w:sz="0" w:space="0" w:color="auto"/>
        <w:right w:val="none" w:sz="0" w:space="0" w:color="auto"/>
      </w:divBdr>
    </w:div>
    <w:div w:id="162091469">
      <w:bodyDiv w:val="1"/>
      <w:marLeft w:val="0"/>
      <w:marRight w:val="0"/>
      <w:marTop w:val="0"/>
      <w:marBottom w:val="0"/>
      <w:divBdr>
        <w:top w:val="none" w:sz="0" w:space="0" w:color="auto"/>
        <w:left w:val="none" w:sz="0" w:space="0" w:color="auto"/>
        <w:bottom w:val="none" w:sz="0" w:space="0" w:color="auto"/>
        <w:right w:val="none" w:sz="0" w:space="0" w:color="auto"/>
      </w:divBdr>
    </w:div>
    <w:div w:id="172696418">
      <w:bodyDiv w:val="1"/>
      <w:marLeft w:val="0"/>
      <w:marRight w:val="0"/>
      <w:marTop w:val="0"/>
      <w:marBottom w:val="0"/>
      <w:divBdr>
        <w:top w:val="none" w:sz="0" w:space="0" w:color="auto"/>
        <w:left w:val="none" w:sz="0" w:space="0" w:color="auto"/>
        <w:bottom w:val="none" w:sz="0" w:space="0" w:color="auto"/>
        <w:right w:val="none" w:sz="0" w:space="0" w:color="auto"/>
      </w:divBdr>
    </w:div>
    <w:div w:id="203294333">
      <w:bodyDiv w:val="1"/>
      <w:marLeft w:val="0"/>
      <w:marRight w:val="0"/>
      <w:marTop w:val="0"/>
      <w:marBottom w:val="0"/>
      <w:divBdr>
        <w:top w:val="none" w:sz="0" w:space="0" w:color="auto"/>
        <w:left w:val="none" w:sz="0" w:space="0" w:color="auto"/>
        <w:bottom w:val="none" w:sz="0" w:space="0" w:color="auto"/>
        <w:right w:val="none" w:sz="0" w:space="0" w:color="auto"/>
      </w:divBdr>
    </w:div>
    <w:div w:id="226188894">
      <w:bodyDiv w:val="1"/>
      <w:marLeft w:val="0"/>
      <w:marRight w:val="0"/>
      <w:marTop w:val="0"/>
      <w:marBottom w:val="0"/>
      <w:divBdr>
        <w:top w:val="none" w:sz="0" w:space="0" w:color="auto"/>
        <w:left w:val="none" w:sz="0" w:space="0" w:color="auto"/>
        <w:bottom w:val="none" w:sz="0" w:space="0" w:color="auto"/>
        <w:right w:val="none" w:sz="0" w:space="0" w:color="auto"/>
      </w:divBdr>
    </w:div>
    <w:div w:id="301814501">
      <w:bodyDiv w:val="1"/>
      <w:marLeft w:val="0"/>
      <w:marRight w:val="0"/>
      <w:marTop w:val="0"/>
      <w:marBottom w:val="0"/>
      <w:divBdr>
        <w:top w:val="none" w:sz="0" w:space="0" w:color="auto"/>
        <w:left w:val="none" w:sz="0" w:space="0" w:color="auto"/>
        <w:bottom w:val="none" w:sz="0" w:space="0" w:color="auto"/>
        <w:right w:val="none" w:sz="0" w:space="0" w:color="auto"/>
      </w:divBdr>
    </w:div>
    <w:div w:id="455757687">
      <w:bodyDiv w:val="1"/>
      <w:marLeft w:val="0"/>
      <w:marRight w:val="0"/>
      <w:marTop w:val="0"/>
      <w:marBottom w:val="0"/>
      <w:divBdr>
        <w:top w:val="none" w:sz="0" w:space="0" w:color="auto"/>
        <w:left w:val="none" w:sz="0" w:space="0" w:color="auto"/>
        <w:bottom w:val="none" w:sz="0" w:space="0" w:color="auto"/>
        <w:right w:val="none" w:sz="0" w:space="0" w:color="auto"/>
      </w:divBdr>
    </w:div>
    <w:div w:id="461381947">
      <w:bodyDiv w:val="1"/>
      <w:marLeft w:val="0"/>
      <w:marRight w:val="0"/>
      <w:marTop w:val="0"/>
      <w:marBottom w:val="0"/>
      <w:divBdr>
        <w:top w:val="none" w:sz="0" w:space="0" w:color="auto"/>
        <w:left w:val="none" w:sz="0" w:space="0" w:color="auto"/>
        <w:bottom w:val="none" w:sz="0" w:space="0" w:color="auto"/>
        <w:right w:val="none" w:sz="0" w:space="0" w:color="auto"/>
      </w:divBdr>
    </w:div>
    <w:div w:id="694962545">
      <w:bodyDiv w:val="1"/>
      <w:marLeft w:val="0"/>
      <w:marRight w:val="0"/>
      <w:marTop w:val="0"/>
      <w:marBottom w:val="0"/>
      <w:divBdr>
        <w:top w:val="none" w:sz="0" w:space="0" w:color="auto"/>
        <w:left w:val="none" w:sz="0" w:space="0" w:color="auto"/>
        <w:bottom w:val="none" w:sz="0" w:space="0" w:color="auto"/>
        <w:right w:val="none" w:sz="0" w:space="0" w:color="auto"/>
      </w:divBdr>
    </w:div>
    <w:div w:id="959338133">
      <w:bodyDiv w:val="1"/>
      <w:marLeft w:val="0"/>
      <w:marRight w:val="0"/>
      <w:marTop w:val="0"/>
      <w:marBottom w:val="0"/>
      <w:divBdr>
        <w:top w:val="none" w:sz="0" w:space="0" w:color="auto"/>
        <w:left w:val="none" w:sz="0" w:space="0" w:color="auto"/>
        <w:bottom w:val="none" w:sz="0" w:space="0" w:color="auto"/>
        <w:right w:val="none" w:sz="0" w:space="0" w:color="auto"/>
      </w:divBdr>
    </w:div>
    <w:div w:id="962462200">
      <w:bodyDiv w:val="1"/>
      <w:marLeft w:val="0"/>
      <w:marRight w:val="0"/>
      <w:marTop w:val="0"/>
      <w:marBottom w:val="0"/>
      <w:divBdr>
        <w:top w:val="none" w:sz="0" w:space="0" w:color="auto"/>
        <w:left w:val="none" w:sz="0" w:space="0" w:color="auto"/>
        <w:bottom w:val="none" w:sz="0" w:space="0" w:color="auto"/>
        <w:right w:val="none" w:sz="0" w:space="0" w:color="auto"/>
      </w:divBdr>
    </w:div>
    <w:div w:id="1006902134">
      <w:bodyDiv w:val="1"/>
      <w:marLeft w:val="0"/>
      <w:marRight w:val="0"/>
      <w:marTop w:val="0"/>
      <w:marBottom w:val="0"/>
      <w:divBdr>
        <w:top w:val="none" w:sz="0" w:space="0" w:color="auto"/>
        <w:left w:val="none" w:sz="0" w:space="0" w:color="auto"/>
        <w:bottom w:val="none" w:sz="0" w:space="0" w:color="auto"/>
        <w:right w:val="none" w:sz="0" w:space="0" w:color="auto"/>
      </w:divBdr>
    </w:div>
    <w:div w:id="1147822320">
      <w:bodyDiv w:val="1"/>
      <w:marLeft w:val="0"/>
      <w:marRight w:val="0"/>
      <w:marTop w:val="0"/>
      <w:marBottom w:val="0"/>
      <w:divBdr>
        <w:top w:val="none" w:sz="0" w:space="0" w:color="auto"/>
        <w:left w:val="none" w:sz="0" w:space="0" w:color="auto"/>
        <w:bottom w:val="none" w:sz="0" w:space="0" w:color="auto"/>
        <w:right w:val="none" w:sz="0" w:space="0" w:color="auto"/>
      </w:divBdr>
    </w:div>
    <w:div w:id="1148859467">
      <w:bodyDiv w:val="1"/>
      <w:marLeft w:val="0"/>
      <w:marRight w:val="0"/>
      <w:marTop w:val="0"/>
      <w:marBottom w:val="0"/>
      <w:divBdr>
        <w:top w:val="none" w:sz="0" w:space="0" w:color="auto"/>
        <w:left w:val="none" w:sz="0" w:space="0" w:color="auto"/>
        <w:bottom w:val="none" w:sz="0" w:space="0" w:color="auto"/>
        <w:right w:val="none" w:sz="0" w:space="0" w:color="auto"/>
      </w:divBdr>
    </w:div>
    <w:div w:id="1351027061">
      <w:bodyDiv w:val="1"/>
      <w:marLeft w:val="0"/>
      <w:marRight w:val="0"/>
      <w:marTop w:val="0"/>
      <w:marBottom w:val="0"/>
      <w:divBdr>
        <w:top w:val="none" w:sz="0" w:space="0" w:color="auto"/>
        <w:left w:val="none" w:sz="0" w:space="0" w:color="auto"/>
        <w:bottom w:val="none" w:sz="0" w:space="0" w:color="auto"/>
        <w:right w:val="none" w:sz="0" w:space="0" w:color="auto"/>
      </w:divBdr>
    </w:div>
    <w:div w:id="1387340420">
      <w:bodyDiv w:val="1"/>
      <w:marLeft w:val="0"/>
      <w:marRight w:val="0"/>
      <w:marTop w:val="0"/>
      <w:marBottom w:val="0"/>
      <w:divBdr>
        <w:top w:val="none" w:sz="0" w:space="0" w:color="auto"/>
        <w:left w:val="none" w:sz="0" w:space="0" w:color="auto"/>
        <w:bottom w:val="none" w:sz="0" w:space="0" w:color="auto"/>
        <w:right w:val="none" w:sz="0" w:space="0" w:color="auto"/>
      </w:divBdr>
    </w:div>
    <w:div w:id="1399742421">
      <w:bodyDiv w:val="1"/>
      <w:marLeft w:val="0"/>
      <w:marRight w:val="0"/>
      <w:marTop w:val="0"/>
      <w:marBottom w:val="0"/>
      <w:divBdr>
        <w:top w:val="none" w:sz="0" w:space="0" w:color="auto"/>
        <w:left w:val="none" w:sz="0" w:space="0" w:color="auto"/>
        <w:bottom w:val="none" w:sz="0" w:space="0" w:color="auto"/>
        <w:right w:val="none" w:sz="0" w:space="0" w:color="auto"/>
      </w:divBdr>
    </w:div>
    <w:div w:id="1439526848">
      <w:bodyDiv w:val="1"/>
      <w:marLeft w:val="0"/>
      <w:marRight w:val="0"/>
      <w:marTop w:val="0"/>
      <w:marBottom w:val="0"/>
      <w:divBdr>
        <w:top w:val="none" w:sz="0" w:space="0" w:color="auto"/>
        <w:left w:val="none" w:sz="0" w:space="0" w:color="auto"/>
        <w:bottom w:val="none" w:sz="0" w:space="0" w:color="auto"/>
        <w:right w:val="none" w:sz="0" w:space="0" w:color="auto"/>
      </w:divBdr>
    </w:div>
    <w:div w:id="1559626168">
      <w:bodyDiv w:val="1"/>
      <w:marLeft w:val="0"/>
      <w:marRight w:val="0"/>
      <w:marTop w:val="0"/>
      <w:marBottom w:val="0"/>
      <w:divBdr>
        <w:top w:val="none" w:sz="0" w:space="0" w:color="auto"/>
        <w:left w:val="none" w:sz="0" w:space="0" w:color="auto"/>
        <w:bottom w:val="none" w:sz="0" w:space="0" w:color="auto"/>
        <w:right w:val="none" w:sz="0" w:space="0" w:color="auto"/>
      </w:divBdr>
    </w:div>
    <w:div w:id="1739595668">
      <w:bodyDiv w:val="1"/>
      <w:marLeft w:val="0"/>
      <w:marRight w:val="0"/>
      <w:marTop w:val="0"/>
      <w:marBottom w:val="0"/>
      <w:divBdr>
        <w:top w:val="none" w:sz="0" w:space="0" w:color="auto"/>
        <w:left w:val="none" w:sz="0" w:space="0" w:color="auto"/>
        <w:bottom w:val="none" w:sz="0" w:space="0" w:color="auto"/>
        <w:right w:val="none" w:sz="0" w:space="0" w:color="auto"/>
      </w:divBdr>
    </w:div>
    <w:div w:id="1912810224">
      <w:bodyDiv w:val="1"/>
      <w:marLeft w:val="0"/>
      <w:marRight w:val="0"/>
      <w:marTop w:val="0"/>
      <w:marBottom w:val="0"/>
      <w:divBdr>
        <w:top w:val="none" w:sz="0" w:space="0" w:color="auto"/>
        <w:left w:val="none" w:sz="0" w:space="0" w:color="auto"/>
        <w:bottom w:val="none" w:sz="0" w:space="0" w:color="auto"/>
        <w:right w:val="none" w:sz="0" w:space="0" w:color="auto"/>
      </w:divBdr>
    </w:div>
    <w:div w:id="2110394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0AFC3-6688-4A96-8DF5-6F6FBE35C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335</Words>
  <Characters>1916</Characters>
  <Application>Microsoft Office Word</Application>
  <DocSecurity>0</DocSecurity>
  <Lines>15</Lines>
  <Paragraphs>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a7med yones</dc:creator>
  <cp:lastModifiedBy>DEYAA</cp:lastModifiedBy>
  <cp:revision>4</cp:revision>
  <cp:lastPrinted>2013-04-02T13:11:00Z</cp:lastPrinted>
  <dcterms:created xsi:type="dcterms:W3CDTF">2013-04-02T13:21:00Z</dcterms:created>
  <dcterms:modified xsi:type="dcterms:W3CDTF">2013-04-02T13:22:00Z</dcterms:modified>
</cp:coreProperties>
</file>